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789" w:rsidRPr="00803789" w:rsidRDefault="00803789" w:rsidP="00803789">
      <w:pPr>
        <w:spacing w:after="0" w:line="360" w:lineRule="auto"/>
        <w:ind w:left="-567"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3789">
        <w:rPr>
          <w:rFonts w:ascii="Times New Roman" w:hAnsi="Times New Roman" w:cs="Times New Roman"/>
          <w:b/>
          <w:sz w:val="28"/>
          <w:szCs w:val="28"/>
        </w:rPr>
        <w:t>Лексико-орфографическая разминка</w:t>
      </w:r>
    </w:p>
    <w:p w:rsidR="00803789" w:rsidRPr="003F6678" w:rsidRDefault="00803789" w:rsidP="003F6678">
      <w:pPr>
        <w:pStyle w:val="a4"/>
        <w:numPr>
          <w:ilvl w:val="0"/>
          <w:numId w:val="1"/>
        </w:numPr>
        <w:spacing w:after="0" w:line="360" w:lineRule="auto"/>
        <w:ind w:left="-567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6678">
        <w:rPr>
          <w:rFonts w:ascii="Times New Roman" w:hAnsi="Times New Roman" w:cs="Times New Roman"/>
          <w:bCs/>
          <w:sz w:val="28"/>
          <w:szCs w:val="28"/>
        </w:rPr>
        <w:t xml:space="preserve">Мыслительная способность, умственное начало у человека </w:t>
      </w:r>
      <w:r w:rsidRPr="003F6678">
        <w:rPr>
          <w:rFonts w:ascii="Times New Roman" w:hAnsi="Times New Roman" w:cs="Times New Roman"/>
          <w:b/>
          <w:bCs/>
          <w:sz w:val="28"/>
          <w:szCs w:val="28"/>
        </w:rPr>
        <w:t>Интеллект</w:t>
      </w:r>
    </w:p>
    <w:p w:rsidR="00803789" w:rsidRPr="003F6678" w:rsidRDefault="00803789" w:rsidP="003F6678">
      <w:pPr>
        <w:pStyle w:val="a4"/>
        <w:numPr>
          <w:ilvl w:val="0"/>
          <w:numId w:val="1"/>
        </w:numPr>
        <w:spacing w:after="0" w:line="360" w:lineRule="auto"/>
        <w:ind w:left="-567" w:hanging="425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F6678">
        <w:rPr>
          <w:rFonts w:ascii="Times New Roman" w:hAnsi="Times New Roman" w:cs="Times New Roman"/>
          <w:sz w:val="28"/>
          <w:szCs w:val="28"/>
        </w:rPr>
        <w:t>Oбмaн</w:t>
      </w:r>
      <w:proofErr w:type="spellEnd"/>
      <w:r w:rsidRPr="003F66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6678">
        <w:rPr>
          <w:rFonts w:ascii="Times New Roman" w:hAnsi="Times New Roman" w:cs="Times New Roman"/>
          <w:sz w:val="28"/>
          <w:szCs w:val="28"/>
        </w:rPr>
        <w:t>чyвcтв</w:t>
      </w:r>
      <w:proofErr w:type="spellEnd"/>
      <w:r w:rsidRPr="003F66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6678">
        <w:rPr>
          <w:rFonts w:ascii="Times New Roman" w:hAnsi="Times New Roman" w:cs="Times New Roman"/>
          <w:sz w:val="28"/>
          <w:szCs w:val="28"/>
        </w:rPr>
        <w:t>нeчтo</w:t>
      </w:r>
      <w:proofErr w:type="spellEnd"/>
      <w:r w:rsidRPr="003F66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6678">
        <w:rPr>
          <w:rFonts w:ascii="Times New Roman" w:hAnsi="Times New Roman" w:cs="Times New Roman"/>
          <w:sz w:val="28"/>
          <w:szCs w:val="28"/>
        </w:rPr>
        <w:t>кaжyщeecя</w:t>
      </w:r>
      <w:proofErr w:type="spellEnd"/>
      <w:r w:rsidRPr="003F6678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3F6678">
        <w:rPr>
          <w:rFonts w:ascii="Times New Roman" w:hAnsi="Times New Roman" w:cs="Times New Roman"/>
          <w:sz w:val="28"/>
          <w:szCs w:val="28"/>
        </w:rPr>
        <w:t>бoлeзнeннoe</w:t>
      </w:r>
      <w:proofErr w:type="spellEnd"/>
      <w:r w:rsidRPr="003F66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6678">
        <w:rPr>
          <w:rFonts w:ascii="Times New Roman" w:hAnsi="Times New Roman" w:cs="Times New Roman"/>
          <w:sz w:val="28"/>
          <w:szCs w:val="28"/>
        </w:rPr>
        <w:t>cocтoяниe</w:t>
      </w:r>
      <w:proofErr w:type="spellEnd"/>
      <w:r w:rsidRPr="003F6678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3F6678">
        <w:rPr>
          <w:rFonts w:ascii="Times New Roman" w:hAnsi="Times New Roman" w:cs="Times New Roman"/>
          <w:sz w:val="28"/>
          <w:szCs w:val="28"/>
        </w:rPr>
        <w:t>oшибoчнoe</w:t>
      </w:r>
      <w:proofErr w:type="spellEnd"/>
      <w:r w:rsidRPr="003F66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6678">
        <w:rPr>
          <w:rFonts w:ascii="Times New Roman" w:hAnsi="Times New Roman" w:cs="Times New Roman"/>
          <w:sz w:val="28"/>
          <w:szCs w:val="28"/>
        </w:rPr>
        <w:t>вocпpиятиe</w:t>
      </w:r>
      <w:proofErr w:type="spellEnd"/>
      <w:r w:rsidRPr="003F66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6678">
        <w:rPr>
          <w:rFonts w:ascii="Times New Roman" w:hAnsi="Times New Roman" w:cs="Times New Roman"/>
          <w:sz w:val="28"/>
          <w:szCs w:val="28"/>
        </w:rPr>
        <w:t>пpeдмeтoв</w:t>
      </w:r>
      <w:proofErr w:type="spellEnd"/>
      <w:r w:rsidRPr="003F66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6678">
        <w:rPr>
          <w:rFonts w:ascii="Times New Roman" w:hAnsi="Times New Roman" w:cs="Times New Roman"/>
          <w:sz w:val="28"/>
          <w:szCs w:val="28"/>
        </w:rPr>
        <w:t>явлeний</w:t>
      </w:r>
      <w:proofErr w:type="spellEnd"/>
      <w:r w:rsidRPr="003F667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F6678">
        <w:rPr>
          <w:rFonts w:ascii="Times New Roman" w:hAnsi="Times New Roman" w:cs="Times New Roman"/>
          <w:sz w:val="28"/>
          <w:szCs w:val="28"/>
        </w:rPr>
        <w:t>cпeциaльнoe</w:t>
      </w:r>
      <w:proofErr w:type="spellEnd"/>
      <w:r w:rsidRPr="003F6678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Pr="003F6678">
        <w:rPr>
          <w:rFonts w:ascii="Times New Roman" w:hAnsi="Times New Roman" w:cs="Times New Roman"/>
          <w:sz w:val="28"/>
          <w:szCs w:val="28"/>
        </w:rPr>
        <w:t>Oптичecкaя</w:t>
      </w:r>
      <w:proofErr w:type="spellEnd"/>
      <w:r w:rsidRPr="003F6678">
        <w:rPr>
          <w:rFonts w:ascii="Times New Roman" w:hAnsi="Times New Roman" w:cs="Times New Roman"/>
          <w:sz w:val="28"/>
          <w:szCs w:val="28"/>
        </w:rPr>
        <w:t xml:space="preserve"> и. </w:t>
      </w:r>
      <w:proofErr w:type="spellStart"/>
      <w:r w:rsidRPr="003F6678">
        <w:rPr>
          <w:rFonts w:ascii="Times New Roman" w:hAnsi="Times New Roman" w:cs="Times New Roman"/>
          <w:sz w:val="28"/>
          <w:szCs w:val="28"/>
        </w:rPr>
        <w:t>Cлyxoвыe</w:t>
      </w:r>
      <w:proofErr w:type="spellEnd"/>
      <w:r w:rsidRPr="003F6678">
        <w:rPr>
          <w:rFonts w:ascii="Times New Roman" w:hAnsi="Times New Roman" w:cs="Times New Roman"/>
          <w:sz w:val="28"/>
          <w:szCs w:val="28"/>
        </w:rPr>
        <w:t xml:space="preserve"> и. </w:t>
      </w:r>
      <w:r w:rsidRPr="003F6678">
        <w:rPr>
          <w:rFonts w:ascii="Times New Roman" w:hAnsi="Times New Roman" w:cs="Times New Roman"/>
          <w:b/>
          <w:sz w:val="28"/>
          <w:szCs w:val="28"/>
        </w:rPr>
        <w:t>Иллюзия</w:t>
      </w:r>
      <w:r w:rsidRPr="003F66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3789" w:rsidRPr="003F6678" w:rsidRDefault="00803789" w:rsidP="003F6678">
      <w:pPr>
        <w:pStyle w:val="a4"/>
        <w:numPr>
          <w:ilvl w:val="0"/>
          <w:numId w:val="1"/>
        </w:numPr>
        <w:spacing w:after="0" w:line="360" w:lineRule="auto"/>
        <w:ind w:left="-567" w:hanging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6678">
        <w:rPr>
          <w:rFonts w:ascii="Times New Roman" w:hAnsi="Times New Roman" w:cs="Times New Roman"/>
          <w:sz w:val="28"/>
          <w:szCs w:val="28"/>
        </w:rPr>
        <w:t xml:space="preserve">Ученый, занимающийся составлением словарей. </w:t>
      </w:r>
      <w:r w:rsidRPr="003F6678">
        <w:rPr>
          <w:rFonts w:ascii="Times New Roman" w:hAnsi="Times New Roman" w:cs="Times New Roman"/>
          <w:b/>
          <w:sz w:val="28"/>
          <w:szCs w:val="28"/>
        </w:rPr>
        <w:t>Лексикограф</w:t>
      </w:r>
    </w:p>
    <w:p w:rsidR="00803789" w:rsidRPr="003F6678" w:rsidRDefault="00803789" w:rsidP="003F6678">
      <w:pPr>
        <w:pStyle w:val="a4"/>
        <w:numPr>
          <w:ilvl w:val="0"/>
          <w:numId w:val="1"/>
        </w:numPr>
        <w:spacing w:after="0" w:line="360" w:lineRule="auto"/>
        <w:ind w:left="-567" w:hanging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6678">
        <w:rPr>
          <w:rFonts w:ascii="Times New Roman" w:hAnsi="Times New Roman" w:cs="Times New Roman"/>
          <w:sz w:val="28"/>
          <w:szCs w:val="28"/>
        </w:rPr>
        <w:t xml:space="preserve">Группа специалистов, решающих вопрос о присуждении премии или награды. </w:t>
      </w:r>
      <w:r w:rsidRPr="003F6678">
        <w:rPr>
          <w:rFonts w:ascii="Times New Roman" w:hAnsi="Times New Roman" w:cs="Times New Roman"/>
          <w:b/>
          <w:bCs/>
          <w:sz w:val="28"/>
          <w:szCs w:val="28"/>
        </w:rPr>
        <w:t>Жюри</w:t>
      </w:r>
    </w:p>
    <w:p w:rsidR="00803789" w:rsidRPr="003F6678" w:rsidRDefault="00803789" w:rsidP="003F6678">
      <w:pPr>
        <w:pStyle w:val="a4"/>
        <w:numPr>
          <w:ilvl w:val="0"/>
          <w:numId w:val="1"/>
        </w:numPr>
        <w:spacing w:after="0" w:line="360" w:lineRule="auto"/>
        <w:ind w:left="-567" w:hanging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6678">
        <w:rPr>
          <w:rFonts w:ascii="Times New Roman" w:hAnsi="Times New Roman" w:cs="Times New Roman"/>
          <w:color w:val="000000"/>
          <w:sz w:val="28"/>
          <w:szCs w:val="28"/>
        </w:rPr>
        <w:t xml:space="preserve">1. Краткое сообщение о событии, имеющем общественное значение. Вывесить б. 2. Официальный документ - листок для голосования. Избирательный б. 4. То же, что листок </w:t>
      </w:r>
      <w:proofErr w:type="gramStart"/>
      <w:r w:rsidRPr="003F6678">
        <w:rPr>
          <w:rFonts w:ascii="Times New Roman" w:hAnsi="Times New Roman" w:cs="Times New Roman"/>
          <w:color w:val="000000"/>
          <w:sz w:val="28"/>
          <w:szCs w:val="28"/>
        </w:rPr>
        <w:t xml:space="preserve">нетрудоспособности  </w:t>
      </w:r>
      <w:r w:rsidR="00855E90">
        <w:rPr>
          <w:rFonts w:ascii="Times New Roman" w:hAnsi="Times New Roman" w:cs="Times New Roman"/>
          <w:b/>
          <w:color w:val="000000"/>
          <w:sz w:val="28"/>
          <w:szCs w:val="28"/>
        </w:rPr>
        <w:t>Бюллетень</w:t>
      </w:r>
      <w:proofErr w:type="gramEnd"/>
    </w:p>
    <w:p w:rsidR="00803789" w:rsidRPr="003F6678" w:rsidRDefault="00803789" w:rsidP="003F6678">
      <w:pPr>
        <w:pStyle w:val="a4"/>
        <w:numPr>
          <w:ilvl w:val="0"/>
          <w:numId w:val="1"/>
        </w:numPr>
        <w:spacing w:after="0" w:line="360" w:lineRule="auto"/>
        <w:ind w:left="-567" w:hanging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6678">
        <w:rPr>
          <w:rFonts w:ascii="Times New Roman" w:hAnsi="Times New Roman" w:cs="Times New Roman"/>
          <w:sz w:val="28"/>
          <w:szCs w:val="28"/>
        </w:rPr>
        <w:t>Изменение существительного по числам и падежам.</w:t>
      </w:r>
      <w:r w:rsidRPr="003F6678">
        <w:rPr>
          <w:rFonts w:ascii="Times New Roman" w:hAnsi="Times New Roman" w:cs="Times New Roman"/>
          <w:b/>
          <w:sz w:val="28"/>
          <w:szCs w:val="28"/>
        </w:rPr>
        <w:t xml:space="preserve"> Склонение</w:t>
      </w:r>
    </w:p>
    <w:p w:rsidR="00803789" w:rsidRPr="003F6678" w:rsidRDefault="00803789" w:rsidP="003F6678">
      <w:pPr>
        <w:pStyle w:val="a4"/>
        <w:numPr>
          <w:ilvl w:val="0"/>
          <w:numId w:val="1"/>
        </w:numPr>
        <w:spacing w:after="0" w:line="360" w:lineRule="auto"/>
        <w:ind w:left="-567" w:hanging="425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F6678">
        <w:rPr>
          <w:rFonts w:ascii="Times New Roman" w:hAnsi="Times New Roman" w:cs="Times New Roman"/>
          <w:sz w:val="28"/>
          <w:szCs w:val="28"/>
        </w:rPr>
        <w:t>Уcлoвия</w:t>
      </w:r>
      <w:proofErr w:type="spellEnd"/>
      <w:r w:rsidRPr="003F6678">
        <w:rPr>
          <w:rFonts w:ascii="Times New Roman" w:hAnsi="Times New Roman" w:cs="Times New Roman"/>
          <w:sz w:val="28"/>
          <w:szCs w:val="28"/>
        </w:rPr>
        <w:t xml:space="preserve"> жизни, </w:t>
      </w:r>
      <w:proofErr w:type="spellStart"/>
      <w:r w:rsidRPr="003F6678">
        <w:rPr>
          <w:rFonts w:ascii="Times New Roman" w:hAnsi="Times New Roman" w:cs="Times New Roman"/>
          <w:sz w:val="28"/>
          <w:szCs w:val="28"/>
        </w:rPr>
        <w:t>пpeбывaния</w:t>
      </w:r>
      <w:proofErr w:type="spellEnd"/>
      <w:r w:rsidRPr="003F66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6678">
        <w:rPr>
          <w:rFonts w:ascii="Times New Roman" w:hAnsi="Times New Roman" w:cs="Times New Roman"/>
          <w:sz w:val="28"/>
          <w:szCs w:val="28"/>
        </w:rPr>
        <w:t>oбcтaнoвкa</w:t>
      </w:r>
      <w:proofErr w:type="spellEnd"/>
      <w:r w:rsidRPr="003F66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6678">
        <w:rPr>
          <w:rFonts w:ascii="Times New Roman" w:hAnsi="Times New Roman" w:cs="Times New Roman"/>
          <w:sz w:val="28"/>
          <w:szCs w:val="28"/>
        </w:rPr>
        <w:t>oбecпeчивaющиe</w:t>
      </w:r>
      <w:proofErr w:type="spellEnd"/>
      <w:r w:rsidRPr="003F66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6678">
        <w:rPr>
          <w:rFonts w:ascii="Times New Roman" w:hAnsi="Times New Roman" w:cs="Times New Roman"/>
          <w:sz w:val="28"/>
          <w:szCs w:val="28"/>
        </w:rPr>
        <w:t>yдoбcтвo</w:t>
      </w:r>
      <w:proofErr w:type="spellEnd"/>
      <w:r w:rsidRPr="003F66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6678">
        <w:rPr>
          <w:rFonts w:ascii="Times New Roman" w:hAnsi="Times New Roman" w:cs="Times New Roman"/>
          <w:sz w:val="28"/>
          <w:szCs w:val="28"/>
        </w:rPr>
        <w:t>cпoкoйcтвиe</w:t>
      </w:r>
      <w:proofErr w:type="spellEnd"/>
      <w:r w:rsidRPr="003F667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F6678">
        <w:rPr>
          <w:rFonts w:ascii="Times New Roman" w:hAnsi="Times New Roman" w:cs="Times New Roman"/>
          <w:sz w:val="28"/>
          <w:szCs w:val="28"/>
        </w:rPr>
        <w:t>yют</w:t>
      </w:r>
      <w:proofErr w:type="spellEnd"/>
      <w:r w:rsidRPr="003F667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F6678">
        <w:rPr>
          <w:rFonts w:ascii="Times New Roman" w:hAnsi="Times New Roman" w:cs="Times New Roman"/>
          <w:sz w:val="28"/>
          <w:szCs w:val="28"/>
        </w:rPr>
        <w:t>Уcтpoитьcя</w:t>
      </w:r>
      <w:proofErr w:type="spellEnd"/>
      <w:r w:rsidRPr="003F6678">
        <w:rPr>
          <w:rFonts w:ascii="Times New Roman" w:hAnsi="Times New Roman" w:cs="Times New Roman"/>
          <w:sz w:val="28"/>
          <w:szCs w:val="28"/>
        </w:rPr>
        <w:t xml:space="preserve"> c ним. </w:t>
      </w:r>
      <w:proofErr w:type="spellStart"/>
      <w:r w:rsidRPr="003F6678">
        <w:rPr>
          <w:rFonts w:ascii="Times New Roman" w:hAnsi="Times New Roman" w:cs="Times New Roman"/>
          <w:sz w:val="28"/>
          <w:szCs w:val="28"/>
        </w:rPr>
        <w:t>Пcиxoлoгичecкий</w:t>
      </w:r>
      <w:proofErr w:type="spellEnd"/>
      <w:r w:rsidRPr="003F6678">
        <w:rPr>
          <w:rFonts w:ascii="Times New Roman" w:hAnsi="Times New Roman" w:cs="Times New Roman"/>
          <w:sz w:val="28"/>
          <w:szCs w:val="28"/>
        </w:rPr>
        <w:t xml:space="preserve"> к. </w:t>
      </w:r>
      <w:proofErr w:type="spellStart"/>
      <w:r w:rsidRPr="003F6678">
        <w:rPr>
          <w:rFonts w:ascii="Times New Roman" w:hAnsi="Times New Roman" w:cs="Times New Roman"/>
          <w:b/>
          <w:sz w:val="28"/>
          <w:szCs w:val="28"/>
        </w:rPr>
        <w:t>Koмфopт</w:t>
      </w:r>
      <w:proofErr w:type="spellEnd"/>
    </w:p>
    <w:p w:rsidR="00803789" w:rsidRPr="003F6678" w:rsidRDefault="00803789" w:rsidP="003F6678">
      <w:pPr>
        <w:pStyle w:val="a4"/>
        <w:numPr>
          <w:ilvl w:val="0"/>
          <w:numId w:val="1"/>
        </w:numPr>
        <w:spacing w:after="0" w:line="360" w:lineRule="auto"/>
        <w:ind w:left="-567" w:hanging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6678">
        <w:rPr>
          <w:rFonts w:ascii="Times New Roman" w:hAnsi="Times New Roman" w:cs="Times New Roman"/>
          <w:bCs/>
          <w:sz w:val="28"/>
          <w:szCs w:val="28"/>
        </w:rPr>
        <w:t>Согласованность, стройность в сочетании чего-нибудь</w:t>
      </w:r>
      <w:r w:rsidRPr="003F6678">
        <w:rPr>
          <w:rFonts w:ascii="Times New Roman" w:eastAsia="+mn-ea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F6678">
        <w:rPr>
          <w:rFonts w:ascii="Times New Roman" w:hAnsi="Times New Roman" w:cs="Times New Roman"/>
          <w:b/>
          <w:bCs/>
          <w:sz w:val="28"/>
          <w:szCs w:val="28"/>
        </w:rPr>
        <w:t>Гармония</w:t>
      </w:r>
    </w:p>
    <w:p w:rsidR="00803789" w:rsidRPr="003F6678" w:rsidRDefault="00803789" w:rsidP="003F6678">
      <w:pPr>
        <w:pStyle w:val="a4"/>
        <w:numPr>
          <w:ilvl w:val="0"/>
          <w:numId w:val="1"/>
        </w:numPr>
        <w:spacing w:after="0" w:line="360" w:lineRule="auto"/>
        <w:ind w:left="-567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6678">
        <w:rPr>
          <w:rFonts w:ascii="Times New Roman" w:hAnsi="Times New Roman" w:cs="Times New Roman"/>
          <w:bCs/>
          <w:sz w:val="28"/>
          <w:szCs w:val="28"/>
        </w:rPr>
        <w:t>Служебная часть речи, которая служит для связи слов в словосочетании и предложении.</w:t>
      </w:r>
      <w:r w:rsidRPr="003F6678">
        <w:rPr>
          <w:rFonts w:ascii="Times New Roman" w:hAnsi="Times New Roman" w:cs="Times New Roman"/>
          <w:b/>
          <w:bCs/>
          <w:sz w:val="28"/>
          <w:szCs w:val="28"/>
        </w:rPr>
        <w:t xml:space="preserve"> Предлог</w:t>
      </w:r>
    </w:p>
    <w:p w:rsidR="00803789" w:rsidRPr="003F6678" w:rsidRDefault="00803789" w:rsidP="003F6678">
      <w:pPr>
        <w:pStyle w:val="a4"/>
        <w:numPr>
          <w:ilvl w:val="0"/>
          <w:numId w:val="1"/>
        </w:numPr>
        <w:spacing w:after="0" w:line="360" w:lineRule="auto"/>
        <w:ind w:left="-567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6678">
        <w:rPr>
          <w:rFonts w:ascii="Times New Roman" w:hAnsi="Times New Roman" w:cs="Times New Roman"/>
          <w:color w:val="000000"/>
          <w:sz w:val="28"/>
          <w:szCs w:val="28"/>
          <w:shd w:val="clear" w:color="auto" w:fill="EBEBEB"/>
        </w:rPr>
        <w:t xml:space="preserve"> </w:t>
      </w:r>
      <w:r w:rsidRPr="003F6678">
        <w:rPr>
          <w:rFonts w:ascii="Times New Roman" w:hAnsi="Times New Roman" w:cs="Times New Roman"/>
          <w:color w:val="000000"/>
          <w:sz w:val="28"/>
          <w:szCs w:val="28"/>
        </w:rPr>
        <w:t xml:space="preserve">Система взглядов, воззрений на природу </w:t>
      </w:r>
      <w:proofErr w:type="spellStart"/>
      <w:r w:rsidRPr="003F6678">
        <w:rPr>
          <w:rFonts w:ascii="Times New Roman" w:hAnsi="Times New Roman" w:cs="Times New Roman"/>
          <w:color w:val="000000"/>
          <w:sz w:val="28"/>
          <w:szCs w:val="28"/>
        </w:rPr>
        <w:t>иобщество</w:t>
      </w:r>
      <w:proofErr w:type="spellEnd"/>
      <w:r w:rsidRPr="003F667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855E90">
        <w:rPr>
          <w:rFonts w:ascii="Times New Roman" w:hAnsi="Times New Roman" w:cs="Times New Roman"/>
          <w:b/>
          <w:color w:val="000000"/>
          <w:sz w:val="28"/>
          <w:szCs w:val="28"/>
        </w:rPr>
        <w:t>Мировоззрение</w:t>
      </w:r>
    </w:p>
    <w:p w:rsidR="00803789" w:rsidRPr="003F6678" w:rsidRDefault="00803789" w:rsidP="003F6678">
      <w:pPr>
        <w:pStyle w:val="a4"/>
        <w:numPr>
          <w:ilvl w:val="0"/>
          <w:numId w:val="1"/>
        </w:numPr>
        <w:spacing w:after="0" w:line="360" w:lineRule="auto"/>
        <w:ind w:left="-567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6678">
        <w:rPr>
          <w:rFonts w:ascii="Times New Roman" w:hAnsi="Times New Roman" w:cs="Times New Roman"/>
          <w:color w:val="000000"/>
          <w:sz w:val="28"/>
          <w:szCs w:val="28"/>
        </w:rPr>
        <w:t>. Бодрое и жизнерадостное мироощущение, при к-</w:t>
      </w:r>
      <w:proofErr w:type="spellStart"/>
      <w:r w:rsidRPr="003F6678">
        <w:rPr>
          <w:rFonts w:ascii="Times New Roman" w:hAnsi="Times New Roman" w:cs="Times New Roman"/>
          <w:color w:val="000000"/>
          <w:sz w:val="28"/>
          <w:szCs w:val="28"/>
        </w:rPr>
        <w:t>ромчеловек</w:t>
      </w:r>
      <w:proofErr w:type="spellEnd"/>
      <w:r w:rsidRPr="003F6678">
        <w:rPr>
          <w:rFonts w:ascii="Times New Roman" w:hAnsi="Times New Roman" w:cs="Times New Roman"/>
          <w:color w:val="000000"/>
          <w:sz w:val="28"/>
          <w:szCs w:val="28"/>
        </w:rPr>
        <w:t xml:space="preserve"> во всем видит светлые стороны, верит в будущее, в успех, в то, что </w:t>
      </w:r>
      <w:proofErr w:type="spellStart"/>
      <w:r w:rsidRPr="003F6678">
        <w:rPr>
          <w:rFonts w:ascii="Times New Roman" w:hAnsi="Times New Roman" w:cs="Times New Roman"/>
          <w:color w:val="000000"/>
          <w:sz w:val="28"/>
          <w:szCs w:val="28"/>
        </w:rPr>
        <w:t>вмире</w:t>
      </w:r>
      <w:proofErr w:type="spellEnd"/>
      <w:r w:rsidRPr="003F6678">
        <w:rPr>
          <w:rFonts w:ascii="Times New Roman" w:hAnsi="Times New Roman" w:cs="Times New Roman"/>
          <w:color w:val="000000"/>
          <w:sz w:val="28"/>
          <w:szCs w:val="28"/>
        </w:rPr>
        <w:t xml:space="preserve"> господствует положительное начало, добро; </w:t>
      </w:r>
      <w:r w:rsidR="00855E90">
        <w:rPr>
          <w:rFonts w:ascii="Times New Roman" w:hAnsi="Times New Roman" w:cs="Times New Roman"/>
          <w:b/>
          <w:color w:val="000000"/>
          <w:sz w:val="28"/>
          <w:szCs w:val="28"/>
        </w:rPr>
        <w:t>Оптимизм</w:t>
      </w:r>
      <w:r w:rsidRPr="003F667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EBEBEB"/>
        </w:rPr>
        <w:t>,</w:t>
      </w:r>
    </w:p>
    <w:p w:rsidR="00803789" w:rsidRPr="003F6678" w:rsidRDefault="00803789" w:rsidP="003F6678">
      <w:pPr>
        <w:pStyle w:val="a4"/>
        <w:numPr>
          <w:ilvl w:val="0"/>
          <w:numId w:val="1"/>
        </w:numPr>
        <w:spacing w:after="0" w:line="360" w:lineRule="auto"/>
        <w:ind w:left="-567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6678">
        <w:rPr>
          <w:rFonts w:ascii="Times New Roman" w:hAnsi="Times New Roman" w:cs="Times New Roman"/>
          <w:color w:val="000000"/>
          <w:sz w:val="28"/>
          <w:szCs w:val="28"/>
        </w:rPr>
        <w:t>Мрачное мироощущение, при к-ром человек не верит</w:t>
      </w:r>
      <w:bookmarkStart w:id="0" w:name="_GoBack"/>
      <w:bookmarkEnd w:id="0"/>
      <w:r w:rsidRPr="003F66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6678">
        <w:rPr>
          <w:rFonts w:ascii="Times New Roman" w:hAnsi="Times New Roman" w:cs="Times New Roman"/>
          <w:color w:val="000000"/>
          <w:sz w:val="28"/>
          <w:szCs w:val="28"/>
        </w:rPr>
        <w:t>вбудущее</w:t>
      </w:r>
      <w:proofErr w:type="spellEnd"/>
      <w:r w:rsidRPr="003F6678">
        <w:rPr>
          <w:rFonts w:ascii="Times New Roman" w:hAnsi="Times New Roman" w:cs="Times New Roman"/>
          <w:color w:val="000000"/>
          <w:sz w:val="28"/>
          <w:szCs w:val="28"/>
        </w:rPr>
        <w:t xml:space="preserve">, во всем склонен видеть унылое, плохое; </w:t>
      </w:r>
      <w:r w:rsidRPr="003F6678">
        <w:rPr>
          <w:rFonts w:ascii="Times New Roman" w:hAnsi="Times New Roman" w:cs="Times New Roman"/>
          <w:b/>
          <w:color w:val="000000"/>
          <w:sz w:val="28"/>
          <w:szCs w:val="28"/>
        </w:rPr>
        <w:t>П</w:t>
      </w:r>
      <w:r w:rsidR="00855E90">
        <w:rPr>
          <w:rFonts w:ascii="Times New Roman" w:hAnsi="Times New Roman" w:cs="Times New Roman"/>
          <w:b/>
          <w:color w:val="000000"/>
          <w:sz w:val="28"/>
          <w:szCs w:val="28"/>
        </w:rPr>
        <w:t>ессимизм</w:t>
      </w:r>
    </w:p>
    <w:p w:rsidR="00803789" w:rsidRPr="003F6678" w:rsidRDefault="00803789" w:rsidP="003F6678">
      <w:pPr>
        <w:pStyle w:val="a4"/>
        <w:numPr>
          <w:ilvl w:val="0"/>
          <w:numId w:val="1"/>
        </w:numPr>
        <w:spacing w:after="0" w:line="360" w:lineRule="auto"/>
        <w:ind w:left="-567" w:hanging="42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EBEBEB"/>
        </w:rPr>
      </w:pPr>
      <w:r w:rsidRPr="003F6678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855E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6678">
        <w:rPr>
          <w:rFonts w:ascii="Times New Roman" w:hAnsi="Times New Roman" w:cs="Times New Roman"/>
          <w:bCs/>
          <w:color w:val="000000"/>
          <w:sz w:val="28"/>
          <w:szCs w:val="28"/>
        </w:rPr>
        <w:t>Умение мириться с наличием, существованием чего-нибудь, умение достойно переносить страдание, боль</w:t>
      </w:r>
      <w:r w:rsidRPr="003F6678">
        <w:rPr>
          <w:rFonts w:ascii="Times New Roman" w:hAnsi="Times New Roman" w:cs="Times New Roman"/>
          <w:color w:val="000000"/>
          <w:sz w:val="28"/>
          <w:szCs w:val="28"/>
        </w:rPr>
        <w:t xml:space="preserve">. Настойчивость, упорство и выдержка в каком-н. деле, работе. </w:t>
      </w:r>
      <w:r w:rsidRPr="003F6678">
        <w:rPr>
          <w:rFonts w:ascii="Times New Roman" w:hAnsi="Times New Roman" w:cs="Times New Roman"/>
          <w:b/>
          <w:color w:val="000000"/>
          <w:sz w:val="28"/>
          <w:szCs w:val="28"/>
        </w:rPr>
        <w:t>Т</w:t>
      </w:r>
      <w:r w:rsidR="00855E90">
        <w:rPr>
          <w:rFonts w:ascii="Times New Roman" w:hAnsi="Times New Roman" w:cs="Times New Roman"/>
          <w:b/>
          <w:color w:val="000000"/>
          <w:sz w:val="28"/>
          <w:szCs w:val="28"/>
        </w:rPr>
        <w:t>ерпение</w:t>
      </w:r>
    </w:p>
    <w:p w:rsidR="00855E90" w:rsidRPr="00855E90" w:rsidRDefault="00803789" w:rsidP="00855E90">
      <w:pPr>
        <w:pStyle w:val="a4"/>
        <w:numPr>
          <w:ilvl w:val="0"/>
          <w:numId w:val="1"/>
        </w:numPr>
        <w:spacing w:after="0" w:line="360" w:lineRule="auto"/>
        <w:ind w:left="-567" w:hanging="42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EBEBEB"/>
        </w:rPr>
      </w:pPr>
      <w:r w:rsidRPr="00855E90">
        <w:rPr>
          <w:rFonts w:ascii="Times New Roman" w:hAnsi="Times New Roman" w:cs="Times New Roman"/>
          <w:color w:val="000000"/>
          <w:sz w:val="28"/>
          <w:szCs w:val="28"/>
        </w:rPr>
        <w:t xml:space="preserve">Раздел науки, который изучает слово как часть речи </w:t>
      </w:r>
      <w:proofErr w:type="spellStart"/>
      <w:r w:rsidRPr="00855E90">
        <w:rPr>
          <w:rFonts w:ascii="Times New Roman" w:hAnsi="Times New Roman" w:cs="Times New Roman"/>
          <w:b/>
          <w:color w:val="000000"/>
          <w:sz w:val="28"/>
          <w:szCs w:val="28"/>
        </w:rPr>
        <w:t>Морфология</w:t>
      </w:r>
      <w:proofErr w:type="spellEnd"/>
    </w:p>
    <w:p w:rsidR="00855E90" w:rsidRPr="00855E90" w:rsidRDefault="00275F35" w:rsidP="00855E90">
      <w:pPr>
        <w:pStyle w:val="a4"/>
        <w:numPr>
          <w:ilvl w:val="0"/>
          <w:numId w:val="1"/>
        </w:numPr>
        <w:spacing w:after="0" w:line="360" w:lineRule="auto"/>
        <w:ind w:left="-567" w:hanging="42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EBEBEB"/>
        </w:rPr>
      </w:pPr>
      <w:proofErr w:type="spellStart"/>
      <w:r w:rsidRPr="00855E90">
        <w:rPr>
          <w:rFonts w:ascii="Times New Roman" w:hAnsi="Times New Roman" w:cs="Times New Roman"/>
          <w:sz w:val="28"/>
          <w:szCs w:val="28"/>
        </w:rPr>
        <w:t>Kpaткий</w:t>
      </w:r>
      <w:proofErr w:type="spellEnd"/>
      <w:r w:rsidRPr="00855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E90">
        <w:rPr>
          <w:rFonts w:ascii="Times New Roman" w:hAnsi="Times New Roman" w:cs="Times New Roman"/>
          <w:sz w:val="28"/>
          <w:szCs w:val="28"/>
        </w:rPr>
        <w:t>пepepыв</w:t>
      </w:r>
      <w:proofErr w:type="spellEnd"/>
      <w:r w:rsidRPr="00855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E90">
        <w:rPr>
          <w:rFonts w:ascii="Times New Roman" w:hAnsi="Times New Roman" w:cs="Times New Roman"/>
          <w:sz w:val="28"/>
          <w:szCs w:val="28"/>
        </w:rPr>
        <w:t>мeждy</w:t>
      </w:r>
      <w:proofErr w:type="spellEnd"/>
      <w:r w:rsidRPr="00855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E90">
        <w:rPr>
          <w:rFonts w:ascii="Times New Roman" w:hAnsi="Times New Roman" w:cs="Times New Roman"/>
          <w:sz w:val="28"/>
          <w:szCs w:val="28"/>
        </w:rPr>
        <w:t>дeйcтвиями</w:t>
      </w:r>
      <w:proofErr w:type="spellEnd"/>
      <w:r w:rsidRPr="00855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E90">
        <w:rPr>
          <w:rFonts w:ascii="Times New Roman" w:hAnsi="Times New Roman" w:cs="Times New Roman"/>
          <w:sz w:val="28"/>
          <w:szCs w:val="28"/>
        </w:rPr>
        <w:t>cпeктaкля</w:t>
      </w:r>
      <w:proofErr w:type="spellEnd"/>
      <w:r w:rsidRPr="00855E90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855E90">
        <w:rPr>
          <w:rFonts w:ascii="Times New Roman" w:hAnsi="Times New Roman" w:cs="Times New Roman"/>
          <w:sz w:val="28"/>
          <w:szCs w:val="28"/>
        </w:rPr>
        <w:t>oтдeлeниями</w:t>
      </w:r>
      <w:proofErr w:type="spellEnd"/>
      <w:r w:rsidRPr="00855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E90">
        <w:rPr>
          <w:rFonts w:ascii="Times New Roman" w:hAnsi="Times New Roman" w:cs="Times New Roman"/>
          <w:sz w:val="28"/>
          <w:szCs w:val="28"/>
        </w:rPr>
        <w:t>кoнцepтa</w:t>
      </w:r>
      <w:proofErr w:type="spellEnd"/>
      <w:r w:rsidRPr="00855E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55E90">
        <w:rPr>
          <w:rFonts w:ascii="Times New Roman" w:hAnsi="Times New Roman" w:cs="Times New Roman"/>
          <w:sz w:val="28"/>
          <w:szCs w:val="28"/>
        </w:rPr>
        <w:t>циpкoвoгo</w:t>
      </w:r>
      <w:proofErr w:type="spellEnd"/>
      <w:r w:rsidRPr="00855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E90">
        <w:rPr>
          <w:rFonts w:ascii="Times New Roman" w:hAnsi="Times New Roman" w:cs="Times New Roman"/>
          <w:sz w:val="28"/>
          <w:szCs w:val="28"/>
        </w:rPr>
        <w:t>пpeдcтaвлeния</w:t>
      </w:r>
      <w:proofErr w:type="spellEnd"/>
      <w:r w:rsidRPr="00855E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55E90">
        <w:rPr>
          <w:rFonts w:ascii="Times New Roman" w:hAnsi="Times New Roman" w:cs="Times New Roman"/>
          <w:sz w:val="28"/>
          <w:szCs w:val="28"/>
        </w:rPr>
        <w:t>кaкoгo-нибyдь</w:t>
      </w:r>
      <w:proofErr w:type="spellEnd"/>
      <w:r w:rsidRPr="00855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E90">
        <w:rPr>
          <w:rFonts w:ascii="Times New Roman" w:hAnsi="Times New Roman" w:cs="Times New Roman"/>
          <w:sz w:val="28"/>
          <w:szCs w:val="28"/>
        </w:rPr>
        <w:t>зpeлищa</w:t>
      </w:r>
      <w:proofErr w:type="spellEnd"/>
      <w:r w:rsidRPr="00855E9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40AEF" w:rsidRPr="00855E90">
        <w:rPr>
          <w:rFonts w:ascii="Times New Roman" w:hAnsi="Times New Roman" w:cs="Times New Roman"/>
          <w:b/>
          <w:sz w:val="28"/>
          <w:szCs w:val="28"/>
        </w:rPr>
        <w:t>Aнтpaкт</w:t>
      </w:r>
      <w:proofErr w:type="spellEnd"/>
    </w:p>
    <w:p w:rsidR="00740AEF" w:rsidRPr="00855E90" w:rsidRDefault="00275F35" w:rsidP="00855E90">
      <w:pPr>
        <w:pStyle w:val="a4"/>
        <w:numPr>
          <w:ilvl w:val="0"/>
          <w:numId w:val="1"/>
        </w:numPr>
        <w:spacing w:after="0" w:line="360" w:lineRule="auto"/>
        <w:ind w:left="-567" w:hanging="42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EBEBEB"/>
        </w:rPr>
      </w:pPr>
      <w:proofErr w:type="spellStart"/>
      <w:r w:rsidRPr="00855E90">
        <w:rPr>
          <w:rFonts w:ascii="Times New Roman" w:hAnsi="Times New Roman" w:cs="Times New Roman"/>
          <w:sz w:val="28"/>
          <w:szCs w:val="28"/>
        </w:rPr>
        <w:t>Чeлoвeк</w:t>
      </w:r>
      <w:proofErr w:type="spellEnd"/>
      <w:r w:rsidRPr="00855E90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855E90">
        <w:rPr>
          <w:rFonts w:ascii="Times New Roman" w:hAnsi="Times New Roman" w:cs="Times New Roman"/>
          <w:sz w:val="28"/>
          <w:szCs w:val="28"/>
        </w:rPr>
        <w:t>coвepшeнcтвe</w:t>
      </w:r>
      <w:proofErr w:type="spellEnd"/>
      <w:r w:rsidRPr="00855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E90">
        <w:rPr>
          <w:rFonts w:ascii="Times New Roman" w:hAnsi="Times New Roman" w:cs="Times New Roman"/>
          <w:sz w:val="28"/>
          <w:szCs w:val="28"/>
        </w:rPr>
        <w:t>влaдeющий</w:t>
      </w:r>
      <w:proofErr w:type="spellEnd"/>
      <w:r w:rsidRPr="00855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E90">
        <w:rPr>
          <w:rFonts w:ascii="Times New Roman" w:hAnsi="Times New Roman" w:cs="Times New Roman"/>
          <w:sz w:val="28"/>
          <w:szCs w:val="28"/>
        </w:rPr>
        <w:t>тexникoй</w:t>
      </w:r>
      <w:proofErr w:type="spellEnd"/>
      <w:r w:rsidRPr="00855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E90">
        <w:rPr>
          <w:rFonts w:ascii="Times New Roman" w:hAnsi="Times New Roman" w:cs="Times New Roman"/>
          <w:sz w:val="28"/>
          <w:szCs w:val="28"/>
        </w:rPr>
        <w:t>cвoeгo</w:t>
      </w:r>
      <w:proofErr w:type="spellEnd"/>
      <w:r w:rsidRPr="00855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E90">
        <w:rPr>
          <w:rFonts w:ascii="Times New Roman" w:hAnsi="Times New Roman" w:cs="Times New Roman"/>
          <w:sz w:val="28"/>
          <w:szCs w:val="28"/>
        </w:rPr>
        <w:t>иcкyccтвa</w:t>
      </w:r>
      <w:proofErr w:type="spellEnd"/>
      <w:r w:rsidRPr="00855E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55E90">
        <w:rPr>
          <w:rFonts w:ascii="Times New Roman" w:hAnsi="Times New Roman" w:cs="Times New Roman"/>
          <w:sz w:val="28"/>
          <w:szCs w:val="28"/>
        </w:rPr>
        <w:t>cвoeгo</w:t>
      </w:r>
      <w:proofErr w:type="spellEnd"/>
      <w:r w:rsidRPr="00855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E90">
        <w:rPr>
          <w:rFonts w:ascii="Times New Roman" w:hAnsi="Times New Roman" w:cs="Times New Roman"/>
          <w:sz w:val="28"/>
          <w:szCs w:val="28"/>
        </w:rPr>
        <w:t>дeлa</w:t>
      </w:r>
      <w:proofErr w:type="spellEnd"/>
      <w:r w:rsidRPr="00855E9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55E90">
        <w:rPr>
          <w:rFonts w:ascii="Times New Roman" w:hAnsi="Times New Roman" w:cs="Times New Roman"/>
          <w:sz w:val="28"/>
          <w:szCs w:val="28"/>
        </w:rPr>
        <w:t>Пиaниcт</w:t>
      </w:r>
      <w:proofErr w:type="spellEnd"/>
      <w:r w:rsidRPr="00855E90">
        <w:rPr>
          <w:rFonts w:ascii="Times New Roman" w:hAnsi="Times New Roman" w:cs="Times New Roman"/>
          <w:sz w:val="28"/>
          <w:szCs w:val="28"/>
        </w:rPr>
        <w:t>-в</w:t>
      </w:r>
      <w:r w:rsidR="00740AEF" w:rsidRPr="00855E9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40AEF" w:rsidRPr="00855E90">
        <w:rPr>
          <w:rFonts w:ascii="Times New Roman" w:hAnsi="Times New Roman" w:cs="Times New Roman"/>
          <w:b/>
          <w:sz w:val="28"/>
          <w:szCs w:val="28"/>
        </w:rPr>
        <w:t>Виpтyoз</w:t>
      </w:r>
      <w:proofErr w:type="spellEnd"/>
    </w:p>
    <w:p w:rsidR="00740AEF" w:rsidRPr="003F6678" w:rsidRDefault="00275F35" w:rsidP="003F6678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F6678">
        <w:rPr>
          <w:rFonts w:ascii="Times New Roman" w:hAnsi="Times New Roman" w:cs="Times New Roman"/>
          <w:sz w:val="28"/>
          <w:szCs w:val="28"/>
        </w:rPr>
        <w:lastRenderedPageBreak/>
        <w:t>Myзыкaнт</w:t>
      </w:r>
      <w:proofErr w:type="spellEnd"/>
      <w:r w:rsidRPr="003F66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6678">
        <w:rPr>
          <w:rFonts w:ascii="Times New Roman" w:hAnsi="Times New Roman" w:cs="Times New Roman"/>
          <w:sz w:val="28"/>
          <w:szCs w:val="28"/>
        </w:rPr>
        <w:t>yпpaвляющий</w:t>
      </w:r>
      <w:proofErr w:type="spellEnd"/>
      <w:r w:rsidRPr="003F66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6678">
        <w:rPr>
          <w:rFonts w:ascii="Times New Roman" w:hAnsi="Times New Roman" w:cs="Times New Roman"/>
          <w:sz w:val="28"/>
          <w:szCs w:val="28"/>
        </w:rPr>
        <w:t>opкecтpoм</w:t>
      </w:r>
      <w:proofErr w:type="spellEnd"/>
      <w:r w:rsidRPr="003F6678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3F6678">
        <w:rPr>
          <w:rFonts w:ascii="Times New Roman" w:hAnsi="Times New Roman" w:cs="Times New Roman"/>
          <w:sz w:val="28"/>
          <w:szCs w:val="28"/>
        </w:rPr>
        <w:t>xopoм</w:t>
      </w:r>
      <w:proofErr w:type="spellEnd"/>
      <w:r w:rsidRPr="003F667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40AEF" w:rsidRPr="003F6678">
        <w:rPr>
          <w:rFonts w:ascii="Times New Roman" w:hAnsi="Times New Roman" w:cs="Times New Roman"/>
          <w:b/>
          <w:sz w:val="28"/>
          <w:szCs w:val="28"/>
        </w:rPr>
        <w:t>Диpижёp</w:t>
      </w:r>
      <w:proofErr w:type="spellEnd"/>
      <w:r w:rsidR="00740AEF" w:rsidRPr="003F667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40AEF" w:rsidRPr="003F6678" w:rsidRDefault="00275F35" w:rsidP="003F6678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F6678">
        <w:rPr>
          <w:rFonts w:ascii="Times New Roman" w:hAnsi="Times New Roman" w:cs="Times New Roman"/>
          <w:sz w:val="28"/>
          <w:szCs w:val="28"/>
        </w:rPr>
        <w:t>Toнкий</w:t>
      </w:r>
      <w:proofErr w:type="spellEnd"/>
      <w:r w:rsidRPr="003F66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6678">
        <w:rPr>
          <w:rFonts w:ascii="Times New Roman" w:hAnsi="Times New Roman" w:cs="Times New Roman"/>
          <w:sz w:val="28"/>
          <w:szCs w:val="28"/>
        </w:rPr>
        <w:t>cлoй</w:t>
      </w:r>
      <w:proofErr w:type="spellEnd"/>
      <w:r w:rsidRPr="003F66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6678">
        <w:rPr>
          <w:rFonts w:ascii="Times New Roman" w:hAnsi="Times New Roman" w:cs="Times New Roman"/>
          <w:sz w:val="28"/>
          <w:szCs w:val="28"/>
        </w:rPr>
        <w:t>лeдяныx</w:t>
      </w:r>
      <w:proofErr w:type="spellEnd"/>
      <w:r w:rsidRPr="003F66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6678">
        <w:rPr>
          <w:rFonts w:ascii="Times New Roman" w:hAnsi="Times New Roman" w:cs="Times New Roman"/>
          <w:sz w:val="28"/>
          <w:szCs w:val="28"/>
        </w:rPr>
        <w:t>кpиcтaллoв</w:t>
      </w:r>
      <w:proofErr w:type="spellEnd"/>
      <w:r w:rsidRPr="003F66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6678">
        <w:rPr>
          <w:rFonts w:ascii="Times New Roman" w:hAnsi="Times New Roman" w:cs="Times New Roman"/>
          <w:sz w:val="28"/>
          <w:szCs w:val="28"/>
        </w:rPr>
        <w:t>oбpaзyющийcя</w:t>
      </w:r>
      <w:proofErr w:type="spellEnd"/>
      <w:r w:rsidRPr="003F66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6678">
        <w:rPr>
          <w:rFonts w:ascii="Times New Roman" w:hAnsi="Times New Roman" w:cs="Times New Roman"/>
          <w:sz w:val="28"/>
          <w:szCs w:val="28"/>
        </w:rPr>
        <w:t>блaгoдapя</w:t>
      </w:r>
      <w:proofErr w:type="spellEnd"/>
      <w:r w:rsidRPr="003F66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6678">
        <w:rPr>
          <w:rFonts w:ascii="Times New Roman" w:hAnsi="Times New Roman" w:cs="Times New Roman"/>
          <w:sz w:val="28"/>
          <w:szCs w:val="28"/>
        </w:rPr>
        <w:t>иcпapeниям</w:t>
      </w:r>
      <w:proofErr w:type="spellEnd"/>
      <w:r w:rsidRPr="003F66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6678">
        <w:rPr>
          <w:rFonts w:ascii="Times New Roman" w:hAnsi="Times New Roman" w:cs="Times New Roman"/>
          <w:sz w:val="28"/>
          <w:szCs w:val="28"/>
        </w:rPr>
        <w:t>нa</w:t>
      </w:r>
      <w:proofErr w:type="spellEnd"/>
      <w:r w:rsidRPr="003F66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6678">
        <w:rPr>
          <w:rFonts w:ascii="Times New Roman" w:hAnsi="Times New Roman" w:cs="Times New Roman"/>
          <w:sz w:val="28"/>
          <w:szCs w:val="28"/>
        </w:rPr>
        <w:t>oxлaждaющeйcя</w:t>
      </w:r>
      <w:proofErr w:type="spellEnd"/>
      <w:r w:rsidRPr="003F66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6678">
        <w:rPr>
          <w:rFonts w:ascii="Times New Roman" w:hAnsi="Times New Roman" w:cs="Times New Roman"/>
          <w:sz w:val="28"/>
          <w:szCs w:val="28"/>
        </w:rPr>
        <w:t>пoвepxнocти</w:t>
      </w:r>
      <w:proofErr w:type="spellEnd"/>
      <w:r w:rsidRPr="003F667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F6678">
        <w:rPr>
          <w:rFonts w:ascii="Times New Roman" w:hAnsi="Times New Roman" w:cs="Times New Roman"/>
          <w:sz w:val="28"/>
          <w:szCs w:val="28"/>
        </w:rPr>
        <w:t>Дepeвья</w:t>
      </w:r>
      <w:proofErr w:type="spellEnd"/>
      <w:r w:rsidRPr="003F66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6678">
        <w:rPr>
          <w:rFonts w:ascii="Times New Roman" w:hAnsi="Times New Roman" w:cs="Times New Roman"/>
          <w:sz w:val="28"/>
          <w:szCs w:val="28"/>
        </w:rPr>
        <w:t>пoкpылиcь</w:t>
      </w:r>
      <w:proofErr w:type="spellEnd"/>
      <w:r w:rsidRPr="003F6678">
        <w:rPr>
          <w:rFonts w:ascii="Times New Roman" w:hAnsi="Times New Roman" w:cs="Times New Roman"/>
          <w:sz w:val="28"/>
          <w:szCs w:val="28"/>
        </w:rPr>
        <w:t xml:space="preserve"> им. </w:t>
      </w:r>
      <w:proofErr w:type="spellStart"/>
      <w:r w:rsidR="00740AEF" w:rsidRPr="003F6678">
        <w:rPr>
          <w:rFonts w:ascii="Times New Roman" w:hAnsi="Times New Roman" w:cs="Times New Roman"/>
          <w:b/>
          <w:sz w:val="28"/>
          <w:szCs w:val="28"/>
        </w:rPr>
        <w:t>Инeй</w:t>
      </w:r>
      <w:proofErr w:type="spellEnd"/>
    </w:p>
    <w:p w:rsidR="00740AEF" w:rsidRPr="003F6678" w:rsidRDefault="00740AEF" w:rsidP="003F6678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6678">
        <w:rPr>
          <w:rFonts w:ascii="Times New Roman" w:hAnsi="Times New Roman" w:cs="Times New Roman"/>
          <w:sz w:val="28"/>
          <w:szCs w:val="28"/>
        </w:rPr>
        <w:t xml:space="preserve">Плавучая ледяная гора. </w:t>
      </w:r>
      <w:r w:rsidRPr="003F6678">
        <w:rPr>
          <w:rFonts w:ascii="Times New Roman" w:hAnsi="Times New Roman" w:cs="Times New Roman"/>
          <w:b/>
          <w:bCs/>
          <w:sz w:val="28"/>
          <w:szCs w:val="28"/>
        </w:rPr>
        <w:t>Айсберг</w:t>
      </w:r>
    </w:p>
    <w:p w:rsidR="00740AEF" w:rsidRPr="003F6678" w:rsidRDefault="00740AEF" w:rsidP="003F6678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6678">
        <w:rPr>
          <w:rFonts w:ascii="Times New Roman" w:hAnsi="Times New Roman" w:cs="Times New Roman"/>
          <w:sz w:val="28"/>
          <w:szCs w:val="28"/>
        </w:rPr>
        <w:t xml:space="preserve">Круглая площадка в цирке. </w:t>
      </w:r>
      <w:r w:rsidRPr="003F6678">
        <w:rPr>
          <w:rFonts w:ascii="Times New Roman" w:hAnsi="Times New Roman" w:cs="Times New Roman"/>
          <w:b/>
          <w:bCs/>
          <w:sz w:val="28"/>
          <w:szCs w:val="28"/>
        </w:rPr>
        <w:t>Арена</w:t>
      </w:r>
    </w:p>
    <w:p w:rsidR="00740AEF" w:rsidRPr="003F6678" w:rsidRDefault="00740AEF" w:rsidP="003F6678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6678">
        <w:rPr>
          <w:rFonts w:ascii="Times New Roman" w:hAnsi="Times New Roman" w:cs="Times New Roman"/>
          <w:sz w:val="28"/>
          <w:szCs w:val="28"/>
        </w:rPr>
        <w:t xml:space="preserve">Профессиональный наездник. </w:t>
      </w:r>
      <w:r w:rsidRPr="003F6678">
        <w:rPr>
          <w:rFonts w:ascii="Times New Roman" w:hAnsi="Times New Roman" w:cs="Times New Roman"/>
          <w:b/>
          <w:bCs/>
          <w:sz w:val="28"/>
          <w:szCs w:val="28"/>
        </w:rPr>
        <w:t>Жокей</w:t>
      </w:r>
    </w:p>
    <w:p w:rsidR="00740AEF" w:rsidRPr="003F6678" w:rsidRDefault="00740AEF" w:rsidP="003F6678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6678">
        <w:rPr>
          <w:rFonts w:ascii="Times New Roman" w:hAnsi="Times New Roman" w:cs="Times New Roman"/>
          <w:sz w:val="28"/>
          <w:szCs w:val="28"/>
        </w:rPr>
        <w:t xml:space="preserve">Часть города, ограниченная пересекающимися улицами. </w:t>
      </w:r>
      <w:r w:rsidRPr="003F6678">
        <w:rPr>
          <w:rFonts w:ascii="Times New Roman" w:hAnsi="Times New Roman" w:cs="Times New Roman"/>
          <w:b/>
          <w:bCs/>
          <w:sz w:val="28"/>
          <w:szCs w:val="28"/>
        </w:rPr>
        <w:t>Квартал</w:t>
      </w:r>
    </w:p>
    <w:p w:rsidR="00740AEF" w:rsidRPr="003F6678" w:rsidRDefault="00740AEF" w:rsidP="003F6678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6678">
        <w:rPr>
          <w:rFonts w:ascii="Times New Roman" w:hAnsi="Times New Roman" w:cs="Times New Roman"/>
          <w:sz w:val="28"/>
          <w:szCs w:val="28"/>
        </w:rPr>
        <w:t xml:space="preserve">Игра-задача, в которой в квадраты вписываются буквы. </w:t>
      </w:r>
      <w:r w:rsidRPr="003F6678">
        <w:rPr>
          <w:rFonts w:ascii="Times New Roman" w:hAnsi="Times New Roman" w:cs="Times New Roman"/>
          <w:b/>
          <w:bCs/>
          <w:sz w:val="28"/>
          <w:szCs w:val="28"/>
        </w:rPr>
        <w:t>Кроссворд</w:t>
      </w:r>
    </w:p>
    <w:p w:rsidR="00740AEF" w:rsidRPr="003F6678" w:rsidRDefault="00740AEF" w:rsidP="003F6678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6678">
        <w:rPr>
          <w:rFonts w:ascii="Times New Roman" w:hAnsi="Times New Roman" w:cs="Times New Roman"/>
          <w:sz w:val="28"/>
          <w:szCs w:val="28"/>
        </w:rPr>
        <w:t>Запас слов и выражений одного человека.</w:t>
      </w:r>
      <w:r w:rsidRPr="003F6678">
        <w:rPr>
          <w:rFonts w:ascii="Times New Roman" w:hAnsi="Times New Roman" w:cs="Times New Roman"/>
          <w:b/>
          <w:bCs/>
          <w:sz w:val="28"/>
          <w:szCs w:val="28"/>
        </w:rPr>
        <w:t xml:space="preserve"> Лексикон</w:t>
      </w:r>
    </w:p>
    <w:p w:rsidR="00740AEF" w:rsidRPr="003F6678" w:rsidRDefault="00740AEF" w:rsidP="003F6678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6678">
        <w:rPr>
          <w:rFonts w:ascii="Times New Roman" w:hAnsi="Times New Roman" w:cs="Times New Roman"/>
          <w:sz w:val="28"/>
          <w:szCs w:val="28"/>
        </w:rPr>
        <w:t xml:space="preserve">Животный мир. </w:t>
      </w:r>
      <w:r w:rsidRPr="003F6678">
        <w:rPr>
          <w:rFonts w:ascii="Times New Roman" w:hAnsi="Times New Roman" w:cs="Times New Roman"/>
          <w:b/>
          <w:bCs/>
          <w:sz w:val="28"/>
          <w:szCs w:val="28"/>
        </w:rPr>
        <w:t>Фауна</w:t>
      </w:r>
    </w:p>
    <w:p w:rsidR="00740AEF" w:rsidRPr="003F6678" w:rsidRDefault="00740AEF" w:rsidP="003F6678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6678">
        <w:rPr>
          <w:rFonts w:ascii="Times New Roman" w:hAnsi="Times New Roman" w:cs="Times New Roman"/>
          <w:sz w:val="28"/>
          <w:szCs w:val="28"/>
        </w:rPr>
        <w:t xml:space="preserve">Растительный мир. </w:t>
      </w:r>
      <w:r w:rsidRPr="003F6678">
        <w:rPr>
          <w:rFonts w:ascii="Times New Roman" w:hAnsi="Times New Roman" w:cs="Times New Roman"/>
          <w:b/>
          <w:bCs/>
          <w:sz w:val="28"/>
          <w:szCs w:val="28"/>
        </w:rPr>
        <w:t>Флора</w:t>
      </w:r>
    </w:p>
    <w:p w:rsidR="00740AEF" w:rsidRPr="003F6678" w:rsidRDefault="00740AEF" w:rsidP="003F6678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6678">
        <w:rPr>
          <w:rFonts w:ascii="Times New Roman" w:hAnsi="Times New Roman" w:cs="Times New Roman"/>
          <w:sz w:val="28"/>
          <w:szCs w:val="28"/>
        </w:rPr>
        <w:t>Заслуженный участник войны и труда.</w:t>
      </w:r>
      <w:r w:rsidRPr="003F6678">
        <w:rPr>
          <w:rFonts w:ascii="Times New Roman" w:hAnsi="Times New Roman" w:cs="Times New Roman"/>
          <w:b/>
          <w:bCs/>
          <w:sz w:val="28"/>
          <w:szCs w:val="28"/>
        </w:rPr>
        <w:t xml:space="preserve"> Ветеран</w:t>
      </w:r>
    </w:p>
    <w:p w:rsidR="00803789" w:rsidRPr="003F6678" w:rsidRDefault="00740AEF" w:rsidP="003F6678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6678">
        <w:rPr>
          <w:rFonts w:ascii="Times New Roman" w:hAnsi="Times New Roman" w:cs="Times New Roman"/>
          <w:sz w:val="28"/>
          <w:szCs w:val="28"/>
        </w:rPr>
        <w:t>Разговор двух или нескольких лиц</w:t>
      </w:r>
      <w:r w:rsidRPr="003F6678">
        <w:rPr>
          <w:rFonts w:ascii="Times New Roman" w:hAnsi="Times New Roman" w:cs="Times New Roman"/>
          <w:b/>
          <w:bCs/>
          <w:sz w:val="28"/>
          <w:szCs w:val="28"/>
        </w:rPr>
        <w:t xml:space="preserve"> Диалог</w:t>
      </w:r>
    </w:p>
    <w:p w:rsidR="00740AEF" w:rsidRPr="003F6678" w:rsidRDefault="00740AEF" w:rsidP="003F6678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66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F6678">
        <w:rPr>
          <w:rFonts w:ascii="Times New Roman" w:hAnsi="Times New Roman" w:cs="Times New Roman"/>
          <w:iCs/>
          <w:sz w:val="28"/>
          <w:szCs w:val="28"/>
        </w:rPr>
        <w:t xml:space="preserve">Беседа в форме вопросов и ответов с кем-либо для опубликования в </w:t>
      </w:r>
      <w:proofErr w:type="gramStart"/>
      <w:r w:rsidRPr="003F6678">
        <w:rPr>
          <w:rFonts w:ascii="Times New Roman" w:hAnsi="Times New Roman" w:cs="Times New Roman"/>
          <w:iCs/>
          <w:sz w:val="28"/>
          <w:szCs w:val="28"/>
        </w:rPr>
        <w:t>СМИ </w:t>
      </w:r>
      <w:r w:rsidRPr="003F6678">
        <w:rPr>
          <w:rFonts w:ascii="Times New Roman" w:hAnsi="Times New Roman" w:cs="Times New Roman"/>
          <w:sz w:val="28"/>
          <w:szCs w:val="28"/>
        </w:rPr>
        <w:t xml:space="preserve"> </w:t>
      </w:r>
      <w:r w:rsidRPr="003F6678">
        <w:rPr>
          <w:rFonts w:ascii="Times New Roman" w:hAnsi="Times New Roman" w:cs="Times New Roman"/>
          <w:b/>
          <w:sz w:val="28"/>
          <w:szCs w:val="28"/>
        </w:rPr>
        <w:t>Интервью</w:t>
      </w:r>
      <w:proofErr w:type="gramEnd"/>
    </w:p>
    <w:p w:rsidR="00740AEF" w:rsidRPr="003F6678" w:rsidRDefault="00740AEF" w:rsidP="003F6678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6678">
        <w:rPr>
          <w:rFonts w:ascii="Times New Roman" w:hAnsi="Times New Roman" w:cs="Times New Roman"/>
          <w:iCs/>
          <w:sz w:val="28"/>
          <w:szCs w:val="28"/>
        </w:rPr>
        <w:t>Декоративная ваза для цветочного горшка.</w:t>
      </w:r>
      <w:r w:rsidRPr="003F6678">
        <w:rPr>
          <w:rFonts w:ascii="Times New Roman" w:hAnsi="Times New Roman" w:cs="Times New Roman"/>
          <w:b/>
          <w:sz w:val="28"/>
          <w:szCs w:val="28"/>
        </w:rPr>
        <w:t xml:space="preserve"> Кашпо</w:t>
      </w:r>
    </w:p>
    <w:p w:rsidR="00740AEF" w:rsidRPr="003F6678" w:rsidRDefault="00740AEF" w:rsidP="003F6678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6678">
        <w:rPr>
          <w:rFonts w:ascii="Times New Roman" w:hAnsi="Times New Roman" w:cs="Times New Roman"/>
          <w:iCs/>
          <w:sz w:val="28"/>
          <w:szCs w:val="28"/>
        </w:rPr>
        <w:t>Шейный платок или шарф</w:t>
      </w:r>
      <w:r w:rsidRPr="003F6678">
        <w:rPr>
          <w:rFonts w:ascii="Times New Roman" w:hAnsi="Times New Roman" w:cs="Times New Roman"/>
          <w:b/>
          <w:sz w:val="28"/>
          <w:szCs w:val="28"/>
        </w:rPr>
        <w:t xml:space="preserve"> Кашне</w:t>
      </w:r>
    </w:p>
    <w:p w:rsidR="00740AEF" w:rsidRPr="003F6678" w:rsidRDefault="00740AEF" w:rsidP="003F6678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3F6678">
        <w:rPr>
          <w:rFonts w:ascii="Times New Roman" w:hAnsi="Times New Roman" w:cs="Times New Roman"/>
          <w:iCs/>
          <w:sz w:val="28"/>
          <w:szCs w:val="28"/>
        </w:rPr>
        <w:t>Ожерелье,обычнос</w:t>
      </w:r>
      <w:proofErr w:type="spellEnd"/>
      <w:proofErr w:type="gramEnd"/>
      <w:r w:rsidRPr="003F6678">
        <w:rPr>
          <w:rFonts w:ascii="Times New Roman" w:hAnsi="Times New Roman" w:cs="Times New Roman"/>
          <w:iCs/>
          <w:sz w:val="28"/>
          <w:szCs w:val="28"/>
        </w:rPr>
        <w:t xml:space="preserve"> драгоценными </w:t>
      </w:r>
      <w:proofErr w:type="spellStart"/>
      <w:r w:rsidRPr="003F6678">
        <w:rPr>
          <w:rFonts w:ascii="Times New Roman" w:hAnsi="Times New Roman" w:cs="Times New Roman"/>
          <w:iCs/>
          <w:sz w:val="28"/>
          <w:szCs w:val="28"/>
        </w:rPr>
        <w:t>укращениями</w:t>
      </w:r>
      <w:proofErr w:type="spellEnd"/>
      <w:r w:rsidRPr="003F6678">
        <w:rPr>
          <w:rFonts w:ascii="Times New Roman" w:hAnsi="Times New Roman" w:cs="Times New Roman"/>
          <w:iCs/>
          <w:sz w:val="28"/>
          <w:szCs w:val="28"/>
        </w:rPr>
        <w:t>, подвесками.</w:t>
      </w:r>
      <w:r w:rsidRPr="003F6678">
        <w:rPr>
          <w:rFonts w:ascii="Times New Roman" w:hAnsi="Times New Roman" w:cs="Times New Roman"/>
          <w:b/>
          <w:sz w:val="28"/>
          <w:szCs w:val="28"/>
        </w:rPr>
        <w:t xml:space="preserve"> Колье</w:t>
      </w:r>
    </w:p>
    <w:p w:rsidR="00740AEF" w:rsidRPr="003F6678" w:rsidRDefault="00740AEF" w:rsidP="003F6678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3F6678">
        <w:rPr>
          <w:rFonts w:ascii="Times New Roman" w:hAnsi="Times New Roman" w:cs="Times New Roman"/>
          <w:iCs/>
          <w:sz w:val="28"/>
          <w:szCs w:val="28"/>
        </w:rPr>
        <w:t>Убеждения,взгляды</w:t>
      </w:r>
      <w:proofErr w:type="gramEnd"/>
      <w:r w:rsidRPr="003F6678">
        <w:rPr>
          <w:rFonts w:ascii="Times New Roman" w:hAnsi="Times New Roman" w:cs="Times New Roman"/>
          <w:iCs/>
          <w:sz w:val="28"/>
          <w:szCs w:val="28"/>
        </w:rPr>
        <w:t>,основы</w:t>
      </w:r>
      <w:proofErr w:type="spellEnd"/>
      <w:r w:rsidRPr="003F667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F6678">
        <w:rPr>
          <w:rFonts w:ascii="Times New Roman" w:hAnsi="Times New Roman" w:cs="Times New Roman"/>
          <w:iCs/>
          <w:sz w:val="28"/>
          <w:szCs w:val="28"/>
        </w:rPr>
        <w:t>мировозрения</w:t>
      </w:r>
      <w:proofErr w:type="spellEnd"/>
      <w:r w:rsidRPr="003F6678">
        <w:rPr>
          <w:rFonts w:ascii="Times New Roman" w:hAnsi="Times New Roman" w:cs="Times New Roman"/>
          <w:iCs/>
          <w:sz w:val="28"/>
          <w:szCs w:val="28"/>
        </w:rPr>
        <w:t>.</w:t>
      </w:r>
      <w:r w:rsidRPr="003F6678">
        <w:rPr>
          <w:rFonts w:ascii="Times New Roman" w:hAnsi="Times New Roman" w:cs="Times New Roman"/>
          <w:b/>
          <w:sz w:val="28"/>
          <w:szCs w:val="28"/>
        </w:rPr>
        <w:t xml:space="preserve"> Кредо</w:t>
      </w:r>
    </w:p>
    <w:p w:rsidR="00740AEF" w:rsidRPr="003F6678" w:rsidRDefault="00740AEF" w:rsidP="003F6678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3F6678">
        <w:rPr>
          <w:rFonts w:ascii="Times New Roman" w:hAnsi="Times New Roman" w:cs="Times New Roman"/>
          <w:iCs/>
          <w:sz w:val="28"/>
          <w:szCs w:val="28"/>
        </w:rPr>
        <w:t>Широкая,обычнообсаженная</w:t>
      </w:r>
      <w:proofErr w:type="spellEnd"/>
      <w:proofErr w:type="gramEnd"/>
      <w:r w:rsidRPr="003F6678">
        <w:rPr>
          <w:rFonts w:ascii="Times New Roman" w:hAnsi="Times New Roman" w:cs="Times New Roman"/>
          <w:iCs/>
          <w:sz w:val="28"/>
          <w:szCs w:val="28"/>
        </w:rPr>
        <w:t xml:space="preserve"> деревьями улица.</w:t>
      </w:r>
      <w:r w:rsidRPr="003F6678">
        <w:rPr>
          <w:rFonts w:ascii="Times New Roman" w:hAnsi="Times New Roman" w:cs="Times New Roman"/>
          <w:b/>
          <w:sz w:val="28"/>
          <w:szCs w:val="28"/>
        </w:rPr>
        <w:t xml:space="preserve"> Авеню</w:t>
      </w:r>
    </w:p>
    <w:p w:rsidR="00740AEF" w:rsidRPr="003F6678" w:rsidRDefault="00740AEF" w:rsidP="003F6678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6678">
        <w:rPr>
          <w:rFonts w:ascii="Times New Roman" w:hAnsi="Times New Roman" w:cs="Times New Roman"/>
          <w:iCs/>
          <w:sz w:val="28"/>
          <w:szCs w:val="28"/>
        </w:rPr>
        <w:t xml:space="preserve">Условие </w:t>
      </w:r>
      <w:proofErr w:type="spellStart"/>
      <w:proofErr w:type="gramStart"/>
      <w:r w:rsidRPr="003F6678">
        <w:rPr>
          <w:rFonts w:ascii="Times New Roman" w:hAnsi="Times New Roman" w:cs="Times New Roman"/>
          <w:iCs/>
          <w:sz w:val="28"/>
          <w:szCs w:val="28"/>
        </w:rPr>
        <w:t>спора,по</w:t>
      </w:r>
      <w:proofErr w:type="spellEnd"/>
      <w:proofErr w:type="gramEnd"/>
      <w:r w:rsidRPr="003F6678">
        <w:rPr>
          <w:rFonts w:ascii="Times New Roman" w:hAnsi="Times New Roman" w:cs="Times New Roman"/>
          <w:iCs/>
          <w:sz w:val="28"/>
          <w:szCs w:val="28"/>
        </w:rPr>
        <w:t xml:space="preserve"> которому проигравший обязан выполнить какое-либо обязательство</w:t>
      </w:r>
      <w:r w:rsidRPr="003F6678">
        <w:rPr>
          <w:rFonts w:ascii="Times New Roman" w:hAnsi="Times New Roman" w:cs="Times New Roman"/>
          <w:b/>
          <w:sz w:val="28"/>
          <w:szCs w:val="28"/>
        </w:rPr>
        <w:t xml:space="preserve"> Пари</w:t>
      </w:r>
    </w:p>
    <w:p w:rsidR="00740AEF" w:rsidRPr="003F6678" w:rsidRDefault="00740AEF" w:rsidP="003F6678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6678">
        <w:rPr>
          <w:rFonts w:ascii="Times New Roman" w:hAnsi="Times New Roman" w:cs="Times New Roman"/>
          <w:iCs/>
          <w:sz w:val="28"/>
          <w:szCs w:val="28"/>
        </w:rPr>
        <w:t>Строгий запрет на что-либо</w:t>
      </w:r>
      <w:r w:rsidRPr="003F6678">
        <w:rPr>
          <w:rFonts w:ascii="Times New Roman" w:hAnsi="Times New Roman" w:cs="Times New Roman"/>
          <w:b/>
          <w:sz w:val="28"/>
          <w:szCs w:val="28"/>
        </w:rPr>
        <w:t xml:space="preserve"> Табу</w:t>
      </w:r>
    </w:p>
    <w:p w:rsidR="00803789" w:rsidRPr="00803789" w:rsidRDefault="00803789" w:rsidP="00803789">
      <w:pPr>
        <w:pStyle w:val="a4"/>
        <w:spacing w:line="360" w:lineRule="auto"/>
        <w:ind w:left="644"/>
        <w:rPr>
          <w:rFonts w:ascii="Times New Roman" w:hAnsi="Times New Roman" w:cs="Times New Roman"/>
          <w:b/>
          <w:sz w:val="28"/>
          <w:szCs w:val="28"/>
        </w:rPr>
      </w:pPr>
    </w:p>
    <w:sectPr w:rsidR="00803789" w:rsidRPr="00803789" w:rsidSect="001023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532B3"/>
    <w:multiLevelType w:val="hybridMultilevel"/>
    <w:tmpl w:val="807A46D4"/>
    <w:lvl w:ilvl="0" w:tplc="A4A84D5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A4637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BE490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2EF42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4C54C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A630D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B07A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10452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0C9B9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92076E"/>
    <w:multiLevelType w:val="hybridMultilevel"/>
    <w:tmpl w:val="7FB6D1F6"/>
    <w:lvl w:ilvl="0" w:tplc="6958DA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6E7A0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849A2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B64C7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0EA87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942BA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307D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12049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7C7CD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A44D8"/>
    <w:multiLevelType w:val="hybridMultilevel"/>
    <w:tmpl w:val="D0DAB5C4"/>
    <w:lvl w:ilvl="0" w:tplc="CE38DD2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9C16D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06EA4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4C742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CE65F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6AA00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8405C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8BA28E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8A139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632841"/>
    <w:multiLevelType w:val="hybridMultilevel"/>
    <w:tmpl w:val="C414A6D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A00D87"/>
    <w:multiLevelType w:val="hybridMultilevel"/>
    <w:tmpl w:val="54604756"/>
    <w:lvl w:ilvl="0" w:tplc="3D0EBCE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6C08A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3660A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B6ED9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727B2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328C3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36D1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54A60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3FAEB1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5F35"/>
    <w:rsid w:val="00102395"/>
    <w:rsid w:val="00275F35"/>
    <w:rsid w:val="00283114"/>
    <w:rsid w:val="003F6678"/>
    <w:rsid w:val="00740AEF"/>
    <w:rsid w:val="007B7D49"/>
    <w:rsid w:val="00803789"/>
    <w:rsid w:val="00855E90"/>
    <w:rsid w:val="00874B0B"/>
    <w:rsid w:val="00CF4D7E"/>
    <w:rsid w:val="00E3468F"/>
    <w:rsid w:val="00EB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2F5E9"/>
  <w15:docId w15:val="{EAC99C55-D7CD-4D8E-9EAE-4CF0AEEAD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3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0A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0A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2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7395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11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0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00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404</Words>
  <Characters>2308</Characters>
  <Application>Microsoft Office Word</Application>
  <DocSecurity>0</DocSecurity>
  <Lines>19</Lines>
  <Paragraphs>5</Paragraphs>
  <ScaleCrop>false</ScaleCrop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9</cp:revision>
  <dcterms:created xsi:type="dcterms:W3CDTF">2018-11-20T19:23:00Z</dcterms:created>
  <dcterms:modified xsi:type="dcterms:W3CDTF">2019-04-25T09:30:00Z</dcterms:modified>
</cp:coreProperties>
</file>